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9" w:rsidRPr="00FD3499" w:rsidRDefault="00FD3499" w:rsidP="00FD3499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D7555"/>
          <w:kern w:val="36"/>
          <w:sz w:val="42"/>
          <w:szCs w:val="42"/>
          <w:lang w:eastAsia="ru-RU"/>
        </w:rPr>
      </w:pPr>
      <w:r w:rsidRPr="00FD3499"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bdr w:val="none" w:sz="0" w:space="0" w:color="auto" w:frame="1"/>
          <w:lang w:eastAsia="ru-RU"/>
        </w:rPr>
        <w:t>Информация о результатах проведения конкурса</w:t>
      </w:r>
    </w:p>
    <w:p w:rsidR="00FD3499" w:rsidRDefault="00FD3499" w:rsidP="00FD349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bookmarkStart w:id="0" w:name="_GoBack"/>
      <w:bookmarkEnd w:id="0"/>
    </w:p>
    <w:p w:rsidR="00FD3499" w:rsidRDefault="00FD3499" w:rsidP="00FD349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EAEAEA"/>
        </w:rPr>
        <w:t>14 октября 2016 года проведен конкурс на замещение вакантной должности муниципальной службы, а так же на включение граждан в кадровый резерв на замещение должности муниципальной службы «Ведущий специалист отдела по управлению муниципальным имуществом»</w:t>
      </w:r>
    </w:p>
    <w:p w:rsidR="00FD3499" w:rsidRDefault="00FD3499" w:rsidP="00FD349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FD3499" w:rsidRDefault="00FD3499" w:rsidP="00FD349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FD3499" w:rsidRDefault="00FD3499" w:rsidP="00FD349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По решению комиссии победителями конкурса на замещение вакантной должности муниципальной службы «Ведущий специалист отдела по управлению муниципальным имуществом» признана </w:t>
      </w:r>
      <w:proofErr w:type="spellStart"/>
      <w:r>
        <w:rPr>
          <w:rFonts w:ascii="Trebuchet MS" w:hAnsi="Trebuchet MS"/>
          <w:color w:val="000000"/>
        </w:rPr>
        <w:t>Мурсенкова</w:t>
      </w:r>
      <w:proofErr w:type="spellEnd"/>
      <w:r>
        <w:rPr>
          <w:rFonts w:ascii="Trebuchet MS" w:hAnsi="Trebuchet MS"/>
          <w:color w:val="000000"/>
        </w:rPr>
        <w:t xml:space="preserve"> Анна Андреевна.</w:t>
      </w:r>
    </w:p>
    <w:p w:rsidR="00FD3499" w:rsidRDefault="00FD3499" w:rsidP="00FD34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По решению комиссии победителями конкурса на включение граждан в кадровый резерв на замещение вакантной должности муниципальной службы «Ведущий специалист отдела по управлению муниципальным имуществом» признана </w:t>
      </w:r>
      <w:proofErr w:type="spellStart"/>
      <w:r>
        <w:rPr>
          <w:rFonts w:ascii="Trebuchet MS" w:hAnsi="Trebuchet MS"/>
          <w:color w:val="000000"/>
        </w:rPr>
        <w:t>Поединщикова</w:t>
      </w:r>
      <w:proofErr w:type="spellEnd"/>
      <w:r>
        <w:rPr>
          <w:rFonts w:ascii="Trebuchet MS" w:hAnsi="Trebuchet MS"/>
          <w:color w:val="000000"/>
        </w:rPr>
        <w:t xml:space="preserve"> Екатерина Юрьевна.</w:t>
      </w:r>
    </w:p>
    <w:p w:rsidR="00320D71" w:rsidRDefault="00320D71"/>
    <w:sectPr w:rsidR="003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AA"/>
    <w:rsid w:val="00320D71"/>
    <w:rsid w:val="00A82EAA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2016-10-17T06:14:00Z</dcterms:created>
  <dcterms:modified xsi:type="dcterms:W3CDTF">2016-10-17T06:15:00Z</dcterms:modified>
</cp:coreProperties>
</file>